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AD" w:rsidRPr="00C070AD" w:rsidRDefault="00C070AD">
      <w:pPr>
        <w:rPr>
          <w:rFonts w:hint="eastAsia"/>
          <w:sz w:val="28"/>
        </w:rPr>
      </w:pPr>
      <w:r>
        <w:rPr>
          <w:rFonts w:hint="eastAsia"/>
        </w:rPr>
        <w:t xml:space="preserve">　　　</w:t>
      </w:r>
      <w:r w:rsidRPr="00C070AD">
        <w:rPr>
          <w:rFonts w:hint="eastAsia"/>
          <w:sz w:val="28"/>
        </w:rPr>
        <w:t>リトミックを授業で‥</w:t>
      </w:r>
    </w:p>
    <w:p w:rsidR="00F3009A" w:rsidRDefault="00C070AD">
      <w:pPr>
        <w:rPr>
          <w:rFonts w:hint="eastAsia"/>
          <w:sz w:val="28"/>
        </w:rPr>
      </w:pPr>
      <w:r w:rsidRPr="00C070AD">
        <w:rPr>
          <w:rFonts w:hint="eastAsia"/>
          <w:sz w:val="28"/>
        </w:rPr>
        <w:t xml:space="preserve">　　　</w:t>
      </w:r>
      <w:r>
        <w:rPr>
          <w:rFonts w:hint="eastAsia"/>
          <w:sz w:val="28"/>
        </w:rPr>
        <w:t xml:space="preserve">　　</w:t>
      </w:r>
      <w:r w:rsidRPr="00C070AD">
        <w:rPr>
          <w:rFonts w:hint="eastAsia"/>
          <w:sz w:val="28"/>
        </w:rPr>
        <w:t xml:space="preserve">　　〜小学校の音楽の教科書を土台に〜</w:t>
      </w:r>
    </w:p>
    <w:p w:rsidR="00F3009A" w:rsidRDefault="00F3009A">
      <w:pPr>
        <w:rPr>
          <w:rFonts w:hint="eastAsia"/>
          <w:sz w:val="20"/>
        </w:rPr>
      </w:pPr>
      <w:r>
        <w:rPr>
          <w:rFonts w:hint="eastAsia"/>
          <w:sz w:val="28"/>
        </w:rPr>
        <w:t xml:space="preserve">　　　　　　　　　　　　　　　　　</w:t>
      </w:r>
      <w:r>
        <w:rPr>
          <w:rFonts w:hint="eastAsia"/>
          <w:sz w:val="20"/>
        </w:rPr>
        <w:t xml:space="preserve">リトミック研究センター長野第一支局　</w:t>
      </w:r>
    </w:p>
    <w:p w:rsidR="00C070AD" w:rsidRPr="00F3009A" w:rsidRDefault="00F3009A">
      <w:pPr>
        <w:rPr>
          <w:rFonts w:hint="eastAsia"/>
          <w:sz w:val="20"/>
        </w:rPr>
      </w:pPr>
      <w:r>
        <w:rPr>
          <w:rFonts w:hint="eastAsia"/>
          <w:sz w:val="20"/>
        </w:rPr>
        <w:t xml:space="preserve">　　　　　　　　　　　　　　　　　　　　　　　　　　　チーフ指導スタッフ　北島由美</w:t>
      </w:r>
    </w:p>
    <w:p w:rsidR="00C070AD" w:rsidRDefault="00AF116F">
      <w:pPr>
        <w:rPr>
          <w:rFonts w:hint="eastAsia"/>
        </w:rPr>
      </w:pPr>
      <w:r>
        <w:rPr>
          <w:rFonts w:hint="eastAsia"/>
          <w:sz w:val="28"/>
        </w:rPr>
        <w:t xml:space="preserve">　</w:t>
      </w:r>
      <w:r w:rsidR="00C070AD">
        <w:rPr>
          <w:rFonts w:hint="eastAsia"/>
        </w:rPr>
        <w:t>最近あちこちの小（中）学校でリトミックをするためによばれることが多くなってきました。でも、リトミックということばの響きから、幼児のお遊戯のようなイメージを持たれる方が多いのも現実です。リトミッ</w:t>
      </w:r>
      <w:r w:rsidR="00F3009A">
        <w:rPr>
          <w:rFonts w:hint="eastAsia"/>
        </w:rPr>
        <w:t>クが音大生の音楽性を高めるための音楽教育であることを、もっと広</w:t>
      </w:r>
      <w:r w:rsidR="00C070AD">
        <w:rPr>
          <w:rFonts w:hint="eastAsia"/>
        </w:rPr>
        <w:t>くわかっていただくために、小学校の先生が毎日の授業でやるリトミックを提案してみようと、今回の講座を企画し</w:t>
      </w:r>
      <w:r w:rsidR="00F3009A">
        <w:rPr>
          <w:rFonts w:hint="eastAsia"/>
        </w:rPr>
        <w:t>ました。小学校の先生方はもちろん、音楽教育としてのりトミックとい</w:t>
      </w:r>
      <w:r w:rsidR="00C070AD">
        <w:rPr>
          <w:rFonts w:hint="eastAsia"/>
        </w:rPr>
        <w:t>うものに少しでも興味をお持ちの方は、どうぞご参加ください。</w:t>
      </w:r>
    </w:p>
    <w:p w:rsidR="00C070AD" w:rsidRDefault="00C070AD">
      <w:pPr>
        <w:rPr>
          <w:rFonts w:hint="eastAsia"/>
        </w:rPr>
      </w:pPr>
      <w:r>
        <w:rPr>
          <w:rFonts w:hint="eastAsia"/>
        </w:rPr>
        <w:t xml:space="preserve">　　</w:t>
      </w:r>
    </w:p>
    <w:p w:rsidR="00C070AD" w:rsidRDefault="00C070AD" w:rsidP="00C070AD">
      <w:pPr>
        <w:pStyle w:val="a3"/>
        <w:rPr>
          <w:rFonts w:hint="eastAsia"/>
        </w:rPr>
      </w:pPr>
      <w:r>
        <w:rPr>
          <w:rFonts w:hint="eastAsia"/>
        </w:rPr>
        <w:t xml:space="preserve">　　　２０１３年２月１６日（土曜日）</w:t>
      </w:r>
    </w:p>
    <w:p w:rsidR="00C070AD" w:rsidRDefault="00C070AD">
      <w:pPr>
        <w:rPr>
          <w:rFonts w:hint="eastAsia"/>
        </w:rPr>
      </w:pPr>
      <w:r>
        <w:rPr>
          <w:rFonts w:hint="eastAsia"/>
        </w:rPr>
        <w:t xml:space="preserve">　　　長野市吉田マリア幼稚園遊戯室にて</w:t>
      </w:r>
    </w:p>
    <w:p w:rsidR="00C070AD" w:rsidRDefault="00C070AD">
      <w:pPr>
        <w:rPr>
          <w:rFonts w:hint="eastAsia"/>
        </w:rPr>
      </w:pPr>
      <w:r>
        <w:rPr>
          <w:rFonts w:hint="eastAsia"/>
        </w:rPr>
        <w:t xml:space="preserve">　　　日程　①９：３０〜１２：３０小学校低学年（１〜３年）</w:t>
      </w:r>
    </w:p>
    <w:p w:rsidR="00C070AD" w:rsidRDefault="00C070AD">
      <w:pPr>
        <w:rPr>
          <w:rFonts w:hint="eastAsia"/>
        </w:rPr>
      </w:pPr>
      <w:r>
        <w:rPr>
          <w:rFonts w:hint="eastAsia"/>
        </w:rPr>
        <w:t xml:space="preserve">　　　　　　②１３：３０〜１６：３０小学校高学年（４〜６年）</w:t>
      </w:r>
    </w:p>
    <w:p w:rsidR="00F3009A" w:rsidRDefault="00C070AD">
      <w:pPr>
        <w:rPr>
          <w:rFonts w:hint="eastAsia"/>
        </w:rPr>
      </w:pPr>
      <w:r>
        <w:rPr>
          <w:rFonts w:hint="eastAsia"/>
        </w:rPr>
        <w:t xml:space="preserve">　　　　　（③日時未定　鑑賞教材・合奏　３時間）</w:t>
      </w:r>
    </w:p>
    <w:p w:rsidR="00F3009A" w:rsidRDefault="00F3009A">
      <w:pPr>
        <w:rPr>
          <w:rFonts w:hint="eastAsia"/>
        </w:rPr>
      </w:pPr>
      <w:r>
        <w:rPr>
          <w:rFonts w:hint="eastAsia"/>
        </w:rPr>
        <w:t xml:space="preserve">　　　受講費　一コマ４０００円（リト研会員は３０００円）</w:t>
      </w:r>
    </w:p>
    <w:p w:rsidR="00C070AD" w:rsidRDefault="00F3009A">
      <w:pPr>
        <w:rPr>
          <w:rFonts w:hint="eastAsia"/>
        </w:rPr>
      </w:pPr>
      <w:r>
        <w:rPr>
          <w:rFonts w:hint="eastAsia"/>
        </w:rPr>
        <w:t xml:space="preserve">　　　　・一日受講されるかたは８０００円（会員６０００円）になります</w:t>
      </w:r>
    </w:p>
    <w:p w:rsidR="00F3009A" w:rsidRDefault="00AF116F">
      <w:pPr>
        <w:rPr>
          <w:rFonts w:hint="eastAsia"/>
        </w:rPr>
      </w:pPr>
      <w:r>
        <w:rPr>
          <w:rFonts w:hint="eastAsia"/>
        </w:rPr>
        <w:t xml:space="preserve">　</w:t>
      </w:r>
      <w:r w:rsidR="00F3009A">
        <w:rPr>
          <w:rFonts w:hint="eastAsia"/>
        </w:rPr>
        <w:t>＊</w:t>
      </w:r>
      <w:r w:rsidR="00C070AD">
        <w:rPr>
          <w:rFonts w:hint="eastAsia"/>
        </w:rPr>
        <w:t>教科書（長野県</w:t>
      </w:r>
      <w:r w:rsidR="00F3009A">
        <w:rPr>
          <w:rFonts w:hint="eastAsia"/>
        </w:rPr>
        <w:t>、教芸のもの）を使います。お持ちの方はご持参ください。</w:t>
      </w:r>
    </w:p>
    <w:p w:rsidR="00F3009A" w:rsidRDefault="00F3009A">
      <w:pPr>
        <w:rPr>
          <w:rFonts w:hint="eastAsia"/>
        </w:rPr>
      </w:pPr>
      <w:r>
        <w:rPr>
          <w:rFonts w:hint="eastAsia"/>
        </w:rPr>
        <w:t xml:space="preserve">　　お持ちでない方は、申し込みのときないことをお知らせください。</w:t>
      </w:r>
    </w:p>
    <w:p w:rsidR="00F3009A" w:rsidRDefault="00F3009A">
      <w:pPr>
        <w:pBdr>
          <w:bottom w:val="single" w:sz="12" w:space="1" w:color="auto"/>
        </w:pBdr>
        <w:rPr>
          <w:rFonts w:hint="eastAsia"/>
        </w:rPr>
      </w:pPr>
      <w:r>
        <w:rPr>
          <w:rFonts w:hint="eastAsia"/>
        </w:rPr>
        <w:t xml:space="preserve">　＊③の日時は決まり次第お知らせします。</w:t>
      </w:r>
    </w:p>
    <w:p w:rsidR="00F3009A" w:rsidRDefault="00AF116F">
      <w:r>
        <w:t>&lt;</w:t>
      </w:r>
      <w:r w:rsidR="00F3009A">
        <w:rPr>
          <w:rFonts w:hint="eastAsia"/>
        </w:rPr>
        <w:t>申し込み書</w:t>
      </w:r>
      <w:r>
        <w:t>&gt;</w:t>
      </w:r>
    </w:p>
    <w:p w:rsidR="00F3009A" w:rsidRDefault="00F3009A">
      <w:pPr>
        <w:rPr>
          <w:rFonts w:hint="eastAsia"/>
        </w:rPr>
      </w:pPr>
      <w:r>
        <w:rPr>
          <w:rFonts w:hint="eastAsia"/>
        </w:rPr>
        <w:t>お名前＿＿＿＿＿＿＿＿＿＿＿＿</w:t>
      </w:r>
    </w:p>
    <w:p w:rsidR="00AF116F" w:rsidRDefault="00AF116F">
      <w:pPr>
        <w:rPr>
          <w:rFonts w:hint="eastAsia"/>
        </w:rPr>
      </w:pPr>
      <w:r>
        <w:rPr>
          <w:rFonts w:hint="eastAsia"/>
        </w:rPr>
        <w:t>連絡先（携帯）＿＿＿＿＿＿＿＿＿＿＿＿＿＿＿＿＿</w:t>
      </w:r>
    </w:p>
    <w:p w:rsidR="00F3009A" w:rsidRDefault="00F3009A">
      <w:pPr>
        <w:rPr>
          <w:rFonts w:hint="eastAsia"/>
        </w:rPr>
      </w:pPr>
      <w:r>
        <w:rPr>
          <w:rFonts w:hint="eastAsia"/>
        </w:rPr>
        <w:t>所属＿＿＿＿＿＿＿＿＿＿＿＿＿＿＿＿＿＿＿＿＿＿（リト研会員</w:t>
      </w:r>
      <w:r>
        <w:t>or</w:t>
      </w:r>
      <w:r>
        <w:rPr>
          <w:rFonts w:hint="eastAsia"/>
        </w:rPr>
        <w:t>小学校名）</w:t>
      </w:r>
    </w:p>
    <w:p w:rsidR="00F3009A" w:rsidRPr="00AF116F" w:rsidRDefault="00F3009A">
      <w:pPr>
        <w:rPr>
          <w:rFonts w:hint="eastAsia"/>
          <w:sz w:val="20"/>
        </w:rPr>
      </w:pPr>
      <w:r w:rsidRPr="00AF116F">
        <w:rPr>
          <w:rFonts w:hint="eastAsia"/>
          <w:sz w:val="20"/>
        </w:rPr>
        <w:t>＊小学校の先生の場合は担任年、専科等もお書きください</w:t>
      </w:r>
    </w:p>
    <w:p w:rsidR="00AF116F" w:rsidRPr="00AF116F" w:rsidRDefault="00F3009A">
      <w:pPr>
        <w:rPr>
          <w:rFonts w:hint="eastAsia"/>
          <w:sz w:val="20"/>
        </w:rPr>
      </w:pPr>
      <w:r w:rsidRPr="00AF116F">
        <w:rPr>
          <w:rFonts w:hint="eastAsia"/>
          <w:sz w:val="20"/>
        </w:rPr>
        <w:t>＊受講費は当日</w:t>
      </w:r>
      <w:r w:rsidR="00AF116F" w:rsidRPr="00AF116F">
        <w:rPr>
          <w:rFonts w:hint="eastAsia"/>
          <w:sz w:val="20"/>
        </w:rPr>
        <w:t>受付にていただきます。</w:t>
      </w:r>
    </w:p>
    <w:p w:rsidR="00AF116F" w:rsidRPr="00AF116F" w:rsidRDefault="00AF116F">
      <w:pPr>
        <w:rPr>
          <w:sz w:val="20"/>
        </w:rPr>
      </w:pPr>
      <w:r w:rsidRPr="00AF116F">
        <w:rPr>
          <w:rFonts w:hint="eastAsia"/>
          <w:sz w:val="20"/>
        </w:rPr>
        <w:t>＊リト研会員の方は会員証をお持ちください</w:t>
      </w:r>
    </w:p>
    <w:p w:rsidR="00F3009A" w:rsidRPr="00AF116F" w:rsidRDefault="00AF116F">
      <w:pPr>
        <w:rPr>
          <w:rFonts w:hint="eastAsia"/>
          <w:sz w:val="20"/>
        </w:rPr>
      </w:pPr>
      <w:r w:rsidRPr="00AF116F">
        <w:rPr>
          <w:rFonts w:hint="eastAsia"/>
          <w:sz w:val="20"/>
        </w:rPr>
        <w:t>＊申し込みは電話、メールでも可能です。「受付ました」の連絡のない時は再度ご確認下さい。</w:t>
      </w:r>
    </w:p>
    <w:p w:rsidR="00AF116F" w:rsidRDefault="00AF116F">
      <w:pPr>
        <w:rPr>
          <w:rFonts w:hint="eastAsia"/>
        </w:rPr>
      </w:pPr>
    </w:p>
    <w:p w:rsidR="00F3009A" w:rsidRDefault="00AF116F">
      <w:pPr>
        <w:rPr>
          <w:rFonts w:hint="eastAsia"/>
        </w:rPr>
      </w:pPr>
      <w:r>
        <w:rPr>
          <w:rFonts w:hint="eastAsia"/>
        </w:rPr>
        <w:t xml:space="preserve">　ご質問お問い合わせ：</w:t>
      </w:r>
      <w:r>
        <w:t>090-2905-7562(</w:t>
      </w:r>
      <w:r>
        <w:rPr>
          <w:rFonts w:hint="eastAsia"/>
        </w:rPr>
        <w:t>北島</w:t>
      </w:r>
      <w:r>
        <w:rPr>
          <w:rFonts w:hint="eastAsia"/>
        </w:rPr>
        <w:t>)</w:t>
      </w:r>
      <w:r w:rsidR="00F3009A">
        <w:rPr>
          <w:rFonts w:hint="eastAsia"/>
        </w:rPr>
        <w:t xml:space="preserve">　</w:t>
      </w:r>
      <w:r>
        <w:t>pata24@mx2.avis.ne.jp</w:t>
      </w:r>
      <w:r w:rsidR="00F3009A">
        <w:rPr>
          <w:rFonts w:hint="eastAsia"/>
        </w:rPr>
        <w:t xml:space="preserve">　</w:t>
      </w:r>
    </w:p>
    <w:p w:rsidR="00C070AD" w:rsidRPr="00C070AD" w:rsidRDefault="00C070AD">
      <w:pPr>
        <w:rPr>
          <w:rFonts w:hint="eastAsia"/>
        </w:rPr>
      </w:pPr>
    </w:p>
    <w:sectPr w:rsidR="00C070AD" w:rsidRPr="00C070AD" w:rsidSect="00C070AD">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C070AD"/>
    <w:rsid w:val="00AF116F"/>
    <w:rsid w:val="00C070AD"/>
    <w:rsid w:val="00F3009A"/>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F4F"/>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Date"/>
    <w:basedOn w:val="a"/>
    <w:next w:val="a"/>
    <w:link w:val="a4"/>
    <w:uiPriority w:val="99"/>
    <w:unhideWhenUsed/>
    <w:rsid w:val="00C070AD"/>
  </w:style>
  <w:style w:type="character" w:customStyle="1" w:styleId="a4">
    <w:name w:val="日付 (文字)"/>
    <w:basedOn w:val="a0"/>
    <w:link w:val="a3"/>
    <w:uiPriority w:val="99"/>
    <w:rsid w:val="00C070A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107</Words>
  <Characters>614</Characters>
  <Application>Microsoft Macintosh Word</Application>
  <DocSecurity>0</DocSecurity>
  <Lines>5</Lines>
  <Paragraphs>1</Paragraphs>
  <ScaleCrop>false</ScaleCrop>
  <LinksUpToDate>false</LinksUpToDate>
  <CharactersWithSpaces>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北島 由美</cp:lastModifiedBy>
  <cp:revision>1</cp:revision>
  <cp:lastPrinted>2012-11-29T05:12:00Z</cp:lastPrinted>
  <dcterms:created xsi:type="dcterms:W3CDTF">2012-11-29T04:41:00Z</dcterms:created>
  <dcterms:modified xsi:type="dcterms:W3CDTF">2012-11-29T05:13:00Z</dcterms:modified>
</cp:coreProperties>
</file>